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8" w:rsidRDefault="00874178" w:rsidP="002E407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7898">
        <w:rPr>
          <w:rFonts w:asciiTheme="majorHAnsi" w:eastAsia="SourceSansPro-Regular" w:hAnsiTheme="majorHAnsi" w:cstheme="majorHAnsi"/>
          <w:noProof/>
          <w:color w:val="B81837"/>
          <w:lang w:eastAsia="fr-FR"/>
        </w:rPr>
        <w:drawing>
          <wp:anchor distT="0" distB="0" distL="114300" distR="114300" simplePos="0" relativeHeight="251659264" behindDoc="0" locked="0" layoutInCell="1" allowOverlap="1" wp14:anchorId="0580A0B7" wp14:editId="32A23DA2">
            <wp:simplePos x="0" y="0"/>
            <wp:positionH relativeFrom="column">
              <wp:posOffset>0</wp:posOffset>
            </wp:positionH>
            <wp:positionV relativeFrom="paragraph">
              <wp:posOffset>-238125</wp:posOffset>
            </wp:positionV>
            <wp:extent cx="1939423" cy="413239"/>
            <wp:effectExtent l="0" t="0" r="381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is_Nanterre_couleur_CMJN - Cop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423" cy="41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5101" w:rsidRPr="00874178" w:rsidRDefault="00925101" w:rsidP="002C280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4178">
        <w:rPr>
          <w:rFonts w:ascii="Arial" w:hAnsi="Arial" w:cs="Arial"/>
          <w:b/>
          <w:sz w:val="24"/>
          <w:szCs w:val="24"/>
          <w:u w:val="single"/>
        </w:rPr>
        <w:t>Note d’information</w:t>
      </w:r>
    </w:p>
    <w:p w:rsidR="00925101" w:rsidRPr="00874178" w:rsidRDefault="00925101" w:rsidP="002E4072">
      <w:pPr>
        <w:jc w:val="both"/>
        <w:rPr>
          <w:rFonts w:ascii="Arial" w:hAnsi="Arial" w:cs="Arial"/>
          <w:sz w:val="24"/>
          <w:szCs w:val="24"/>
        </w:rPr>
      </w:pPr>
    </w:p>
    <w:p w:rsidR="00823744" w:rsidRPr="00874178" w:rsidRDefault="00874178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L’U</w:t>
      </w:r>
      <w:r w:rsidR="0047646C" w:rsidRPr="00874178">
        <w:rPr>
          <w:rFonts w:ascii="Arial" w:hAnsi="Arial" w:cs="Arial"/>
          <w:sz w:val="24"/>
          <w:szCs w:val="24"/>
        </w:rPr>
        <w:t xml:space="preserve">niversité Paris Nanterre traite les données recueillies pour </w:t>
      </w:r>
      <w:r w:rsidR="0047646C" w:rsidRPr="00874178">
        <w:rPr>
          <w:rFonts w:ascii="Arial" w:hAnsi="Arial" w:cs="Arial"/>
          <w:sz w:val="24"/>
          <w:szCs w:val="24"/>
          <w:highlight w:val="yellow"/>
        </w:rPr>
        <w:t>[finalités du traitement</w:t>
      </w:r>
      <w:r w:rsidR="00925101" w:rsidRPr="00874178">
        <w:rPr>
          <w:rFonts w:ascii="Arial" w:hAnsi="Arial" w:cs="Arial"/>
          <w:sz w:val="24"/>
          <w:szCs w:val="24"/>
          <w:highlight w:val="yellow"/>
        </w:rPr>
        <w:t xml:space="preserve"> / objectifs du projet : décrire le projet</w:t>
      </w:r>
      <w:r w:rsidRPr="00874178">
        <w:rPr>
          <w:rFonts w:ascii="Arial" w:hAnsi="Arial" w:cs="Arial"/>
          <w:sz w:val="24"/>
          <w:szCs w:val="24"/>
          <w:highlight w:val="yellow"/>
        </w:rPr>
        <w:t xml:space="preserve"> : </w:t>
      </w:r>
      <w:r w:rsidRPr="00874178">
        <w:rPr>
          <w:rFonts w:ascii="Arial" w:hAnsi="Arial" w:cs="Arial"/>
          <w:i/>
          <w:sz w:val="24"/>
          <w:szCs w:val="24"/>
          <w:highlight w:val="yellow"/>
        </w:rPr>
        <w:t>au moins 10 lignes</w:t>
      </w:r>
      <w:r w:rsidR="0047646C" w:rsidRPr="00874178">
        <w:rPr>
          <w:rFonts w:ascii="Arial" w:hAnsi="Arial" w:cs="Arial"/>
          <w:sz w:val="24"/>
          <w:szCs w:val="24"/>
          <w:highlight w:val="yellow"/>
        </w:rPr>
        <w:t>].</w:t>
      </w:r>
    </w:p>
    <w:p w:rsidR="002C2807" w:rsidRDefault="002C2807" w:rsidP="002E4072">
      <w:pPr>
        <w:jc w:val="both"/>
        <w:rPr>
          <w:rFonts w:ascii="Arial" w:hAnsi="Arial" w:cs="Arial"/>
          <w:sz w:val="24"/>
        </w:rPr>
      </w:pPr>
    </w:p>
    <w:p w:rsidR="002E4072" w:rsidRPr="00874178" w:rsidRDefault="002E4072" w:rsidP="002E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874178">
        <w:rPr>
          <w:rFonts w:ascii="Arial" w:hAnsi="Arial" w:cs="Arial"/>
          <w:sz w:val="24"/>
        </w:rPr>
        <w:t>’Université Paris Nanterre</w:t>
      </w:r>
      <w:r>
        <w:rPr>
          <w:rFonts w:ascii="Arial" w:hAnsi="Arial" w:cs="Arial"/>
          <w:sz w:val="24"/>
        </w:rPr>
        <w:t xml:space="preserve"> </w:t>
      </w:r>
      <w:r w:rsidRPr="00874178">
        <w:rPr>
          <w:rFonts w:ascii="Arial" w:hAnsi="Arial" w:cs="Arial"/>
          <w:sz w:val="24"/>
        </w:rPr>
        <w:t>(200 avenue de la République 92001 Nanterre)</w:t>
      </w:r>
      <w:r>
        <w:rPr>
          <w:rFonts w:ascii="Arial" w:hAnsi="Arial" w:cs="Arial"/>
          <w:sz w:val="24"/>
        </w:rPr>
        <w:t xml:space="preserve">, représentée par son président, M. </w:t>
      </w:r>
      <w:r w:rsidRPr="00C006AD">
        <w:rPr>
          <w:rFonts w:ascii="Arial" w:hAnsi="Arial" w:cs="Arial"/>
          <w:sz w:val="24"/>
        </w:rPr>
        <w:t>Philippe Gervais-</w:t>
      </w:r>
      <w:proofErr w:type="spellStart"/>
      <w:r w:rsidRPr="00C006AD">
        <w:rPr>
          <w:rFonts w:ascii="Arial" w:hAnsi="Arial" w:cs="Arial"/>
          <w:sz w:val="24"/>
        </w:rPr>
        <w:t>Lambony</w:t>
      </w:r>
      <w:proofErr w:type="spellEnd"/>
      <w:r>
        <w:rPr>
          <w:rFonts w:ascii="Arial" w:hAnsi="Arial" w:cs="Arial"/>
          <w:sz w:val="24"/>
        </w:rPr>
        <w:t>, est responsable de traitement</w:t>
      </w:r>
      <w:r w:rsidRPr="00874178">
        <w:rPr>
          <w:rFonts w:ascii="Arial" w:hAnsi="Arial" w:cs="Arial"/>
          <w:sz w:val="24"/>
        </w:rPr>
        <w:t xml:space="preserve">. La </w:t>
      </w:r>
      <w:r w:rsidRPr="00874178">
        <w:rPr>
          <w:rFonts w:ascii="Arial" w:hAnsi="Arial" w:cs="Arial"/>
          <w:sz w:val="24"/>
          <w:highlight w:val="yellow"/>
        </w:rPr>
        <w:t xml:space="preserve">base légale du traitement est l’exécution d’une mission de service public </w:t>
      </w:r>
      <w:r w:rsidR="00AB4257">
        <w:rPr>
          <w:rFonts w:ascii="Arial" w:hAnsi="Arial" w:cs="Arial"/>
          <w:sz w:val="24"/>
          <w:highlight w:val="yellow"/>
        </w:rPr>
        <w:t>d’enseignement supérieur prévue</w:t>
      </w:r>
      <w:bookmarkStart w:id="0" w:name="_GoBack"/>
      <w:bookmarkEnd w:id="0"/>
      <w:r w:rsidRPr="00874178">
        <w:rPr>
          <w:rFonts w:ascii="Arial" w:hAnsi="Arial" w:cs="Arial"/>
          <w:sz w:val="24"/>
          <w:highlight w:val="yellow"/>
        </w:rPr>
        <w:t xml:space="preserve"> à l’article L. 123-3 du code de l'éducation.</w:t>
      </w:r>
    </w:p>
    <w:p w:rsidR="00557585" w:rsidRPr="00874178" w:rsidRDefault="00557585" w:rsidP="002E4072">
      <w:pPr>
        <w:jc w:val="both"/>
        <w:rPr>
          <w:rFonts w:ascii="Arial" w:hAnsi="Arial" w:cs="Arial"/>
          <w:sz w:val="24"/>
          <w:szCs w:val="24"/>
        </w:rPr>
      </w:pP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 xml:space="preserve">Les données collectées seront communiquées aux seuls destinataires suivants : </w:t>
      </w:r>
      <w:r w:rsidRPr="00874178">
        <w:rPr>
          <w:rFonts w:ascii="Arial" w:hAnsi="Arial" w:cs="Arial"/>
          <w:sz w:val="24"/>
          <w:szCs w:val="24"/>
          <w:highlight w:val="yellow"/>
        </w:rPr>
        <w:t>[destinataires des données</w:t>
      </w:r>
      <w:r w:rsidR="00ED724B" w:rsidRPr="00874178">
        <w:rPr>
          <w:rFonts w:ascii="Arial" w:hAnsi="Arial" w:cs="Arial"/>
          <w:sz w:val="24"/>
          <w:szCs w:val="24"/>
          <w:highlight w:val="yellow"/>
        </w:rPr>
        <w:t xml:space="preserve"> – dire les noms</w:t>
      </w:r>
      <w:r w:rsidR="00925101" w:rsidRPr="00874178">
        <w:rPr>
          <w:rFonts w:ascii="Arial" w:hAnsi="Arial" w:cs="Arial"/>
          <w:sz w:val="24"/>
          <w:szCs w:val="24"/>
          <w:highlight w:val="yellow"/>
        </w:rPr>
        <w:t xml:space="preserve"> ou catégories des personnes</w:t>
      </w:r>
      <w:r w:rsidRPr="00874178">
        <w:rPr>
          <w:rFonts w:ascii="Arial" w:hAnsi="Arial" w:cs="Arial"/>
          <w:sz w:val="24"/>
          <w:szCs w:val="24"/>
          <w:highlight w:val="yellow"/>
        </w:rPr>
        <w:t>].</w:t>
      </w: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 xml:space="preserve">Elles sont conservées </w:t>
      </w:r>
      <w:r w:rsidR="00557585" w:rsidRPr="00874178">
        <w:rPr>
          <w:rFonts w:ascii="Arial" w:hAnsi="Arial" w:cs="Arial"/>
          <w:sz w:val="24"/>
          <w:szCs w:val="24"/>
        </w:rPr>
        <w:t xml:space="preserve">en </w:t>
      </w:r>
      <w:r w:rsidR="00925101" w:rsidRPr="00874178">
        <w:rPr>
          <w:rFonts w:ascii="Arial" w:hAnsi="Arial" w:cs="Arial"/>
          <w:sz w:val="24"/>
          <w:szCs w:val="24"/>
        </w:rPr>
        <w:t>[</w:t>
      </w:r>
      <w:r w:rsidR="00925101" w:rsidRPr="00874178">
        <w:rPr>
          <w:rFonts w:ascii="Arial" w:hAnsi="Arial" w:cs="Arial"/>
          <w:sz w:val="24"/>
          <w:szCs w:val="24"/>
          <w:highlight w:val="yellow"/>
        </w:rPr>
        <w:t>PAYS</w:t>
      </w:r>
      <w:r w:rsidR="00925101" w:rsidRPr="00874178">
        <w:rPr>
          <w:rFonts w:ascii="Arial" w:hAnsi="Arial" w:cs="Arial"/>
          <w:sz w:val="24"/>
          <w:szCs w:val="24"/>
        </w:rPr>
        <w:t xml:space="preserve">] </w:t>
      </w:r>
      <w:r w:rsidRPr="00874178">
        <w:rPr>
          <w:rFonts w:ascii="Arial" w:hAnsi="Arial" w:cs="Arial"/>
          <w:sz w:val="24"/>
          <w:szCs w:val="24"/>
        </w:rPr>
        <w:t xml:space="preserve">pendant </w:t>
      </w:r>
      <w:r w:rsidRPr="00874178">
        <w:rPr>
          <w:rFonts w:ascii="Arial" w:hAnsi="Arial" w:cs="Arial"/>
          <w:sz w:val="24"/>
          <w:szCs w:val="24"/>
          <w:highlight w:val="yellow"/>
        </w:rPr>
        <w:t>[durée de conservation des données prévue]</w:t>
      </w:r>
      <w:r w:rsidR="00557585" w:rsidRPr="00874178">
        <w:rPr>
          <w:rFonts w:ascii="Arial" w:hAnsi="Arial" w:cs="Arial"/>
          <w:sz w:val="24"/>
          <w:szCs w:val="24"/>
        </w:rPr>
        <w:t>.</w:t>
      </w:r>
    </w:p>
    <w:p w:rsidR="00927899" w:rsidRDefault="00927899" w:rsidP="002E4072">
      <w:pPr>
        <w:jc w:val="both"/>
        <w:rPr>
          <w:rFonts w:ascii="Arial" w:hAnsi="Arial" w:cs="Arial"/>
          <w:sz w:val="24"/>
          <w:szCs w:val="24"/>
        </w:rPr>
      </w:pPr>
    </w:p>
    <w:p w:rsidR="00925101" w:rsidRDefault="00927899" w:rsidP="002E4072">
      <w:pPr>
        <w:jc w:val="both"/>
        <w:rPr>
          <w:rFonts w:ascii="Arial" w:hAnsi="Arial" w:cs="Arial"/>
          <w:sz w:val="24"/>
          <w:szCs w:val="24"/>
        </w:rPr>
      </w:pPr>
      <w:r w:rsidRPr="00927899">
        <w:rPr>
          <w:rFonts w:ascii="Arial" w:hAnsi="Arial" w:cs="Arial"/>
          <w:sz w:val="24"/>
          <w:szCs w:val="24"/>
        </w:rPr>
        <w:t>Vous êtes libre de vous retirer ou de cesser votre participation à ce projet à tout moment. Ce retrait n’aura aucune conséquence.</w:t>
      </w:r>
    </w:p>
    <w:p w:rsidR="00927899" w:rsidRPr="00927899" w:rsidRDefault="00927899" w:rsidP="002E4072">
      <w:pPr>
        <w:jc w:val="both"/>
        <w:rPr>
          <w:rFonts w:ascii="Arial" w:hAnsi="Arial" w:cs="Arial"/>
          <w:i/>
          <w:sz w:val="24"/>
          <w:szCs w:val="24"/>
        </w:rPr>
      </w:pPr>
      <w:r w:rsidRPr="00927899">
        <w:rPr>
          <w:rFonts w:ascii="Arial" w:hAnsi="Arial" w:cs="Arial"/>
          <w:sz w:val="24"/>
          <w:szCs w:val="24"/>
          <w:highlight w:val="yellow"/>
        </w:rPr>
        <w:t xml:space="preserve">[À insérer en cas de </w:t>
      </w:r>
      <w:proofErr w:type="spellStart"/>
      <w:r w:rsidRPr="00927899">
        <w:rPr>
          <w:rFonts w:ascii="Arial" w:hAnsi="Arial" w:cs="Arial"/>
          <w:sz w:val="24"/>
          <w:szCs w:val="24"/>
          <w:highlight w:val="yellow"/>
        </w:rPr>
        <w:t>pseudonymisation</w:t>
      </w:r>
      <w:proofErr w:type="spellEnd"/>
      <w:r w:rsidRPr="00927899">
        <w:rPr>
          <w:rFonts w:ascii="Arial" w:hAnsi="Arial" w:cs="Arial"/>
          <w:sz w:val="24"/>
          <w:szCs w:val="24"/>
          <w:highlight w:val="yellow"/>
        </w:rPr>
        <w:t>]</w:t>
      </w:r>
      <w:r>
        <w:rPr>
          <w:rFonts w:ascii="Arial" w:hAnsi="Arial" w:cs="Arial"/>
          <w:sz w:val="24"/>
          <w:szCs w:val="24"/>
        </w:rPr>
        <w:t> : « </w:t>
      </w:r>
      <w:r w:rsidRPr="00927899">
        <w:rPr>
          <w:rFonts w:ascii="Arial" w:hAnsi="Arial" w:cs="Arial"/>
          <w:i/>
          <w:sz w:val="24"/>
          <w:szCs w:val="24"/>
        </w:rPr>
        <w:t xml:space="preserve">Votre identité sera dissimulée à l’aide d’un numéro aléatoire pour tous les </w:t>
      </w:r>
      <w:r>
        <w:rPr>
          <w:rFonts w:ascii="Arial" w:hAnsi="Arial" w:cs="Arial"/>
          <w:i/>
          <w:sz w:val="24"/>
          <w:szCs w:val="24"/>
        </w:rPr>
        <w:t xml:space="preserve">types d’informations collectées. </w:t>
      </w:r>
      <w:r w:rsidRPr="00927899">
        <w:rPr>
          <w:rFonts w:ascii="Arial" w:hAnsi="Arial" w:cs="Arial"/>
          <w:i/>
          <w:sz w:val="24"/>
          <w:szCs w:val="24"/>
        </w:rPr>
        <w:t>Seul le responsable de projet détient la table de correspondance qui permet de faire le lien entre votre identité et le numéro aléatoire attribué dans les différents fichiers.</w:t>
      </w:r>
      <w:r>
        <w:rPr>
          <w:rFonts w:ascii="Arial" w:hAnsi="Arial" w:cs="Arial"/>
          <w:sz w:val="24"/>
          <w:szCs w:val="24"/>
        </w:rPr>
        <w:t> »</w:t>
      </w: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Vous pouvez accéder aux données vous concernant,</w:t>
      </w:r>
      <w:r w:rsidR="000435EB" w:rsidRPr="000435EB">
        <w:t xml:space="preserve"> </w:t>
      </w:r>
      <w:r w:rsidR="000435EB" w:rsidRPr="000435EB">
        <w:rPr>
          <w:rFonts w:ascii="Arial" w:hAnsi="Arial" w:cs="Arial"/>
          <w:sz w:val="24"/>
          <w:szCs w:val="24"/>
        </w:rPr>
        <w:t>vous opposer au traitement de ces données</w:t>
      </w:r>
      <w:r w:rsidR="000435EB">
        <w:rPr>
          <w:rFonts w:ascii="Arial" w:hAnsi="Arial" w:cs="Arial"/>
          <w:sz w:val="24"/>
          <w:szCs w:val="24"/>
        </w:rPr>
        <w:t>,</w:t>
      </w:r>
      <w:r w:rsidRPr="00874178">
        <w:rPr>
          <w:rFonts w:ascii="Arial" w:hAnsi="Arial" w:cs="Arial"/>
          <w:sz w:val="24"/>
          <w:szCs w:val="24"/>
        </w:rPr>
        <w:t xml:space="preserve"> les rectifier, demander leur effacement ou exercer votre droit à la limitation du traitement de vos données. Vous pouvez retirer à tout moment votre consentemen</w:t>
      </w:r>
      <w:r w:rsidR="000435EB">
        <w:rPr>
          <w:rFonts w:ascii="Arial" w:hAnsi="Arial" w:cs="Arial"/>
          <w:sz w:val="24"/>
          <w:szCs w:val="24"/>
        </w:rPr>
        <w:t>t au traitement de vos données.</w:t>
      </w: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Consultez le site cnil.fr pour plus d’informations sur vos droits.</w:t>
      </w: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Pour exercer ces droits ou pour toute question sur le traitement de vos données dans ce dispositif, vous pouvez contacter, notre délégué à la protection</w:t>
      </w:r>
      <w:r w:rsidR="008D13BB">
        <w:rPr>
          <w:rFonts w:ascii="Arial" w:hAnsi="Arial" w:cs="Arial"/>
          <w:sz w:val="24"/>
          <w:szCs w:val="24"/>
        </w:rPr>
        <w:t xml:space="preserve"> des données</w:t>
      </w:r>
      <w:r w:rsidR="00ED724B" w:rsidRPr="00874178">
        <w:rPr>
          <w:rFonts w:ascii="Arial" w:hAnsi="Arial" w:cs="Arial"/>
          <w:sz w:val="24"/>
          <w:szCs w:val="24"/>
        </w:rPr>
        <w:t xml:space="preserve"> </w:t>
      </w:r>
      <w:r w:rsidRPr="00874178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ED724B" w:rsidRPr="00874178">
          <w:rPr>
            <w:rStyle w:val="Lienhypertexte"/>
            <w:rFonts w:ascii="Arial" w:hAnsi="Arial" w:cs="Arial"/>
            <w:sz w:val="24"/>
            <w:szCs w:val="24"/>
          </w:rPr>
          <w:t>dpo@liste.parisnanterre.fr</w:t>
        </w:r>
      </w:hyperlink>
      <w:r w:rsidR="00ED724B" w:rsidRPr="00874178">
        <w:rPr>
          <w:rFonts w:ascii="Arial" w:hAnsi="Arial" w:cs="Arial"/>
          <w:sz w:val="24"/>
          <w:szCs w:val="24"/>
        </w:rPr>
        <w:t xml:space="preserve"> </w:t>
      </w: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</w:p>
    <w:p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Si vous estimez, après nous avoir contactés, que vos droits « Informatique et Libertés » ne sont pas respectés, vous pouvez adresser une réclamation à la CNIL.</w:t>
      </w:r>
    </w:p>
    <w:sectPr w:rsidR="0047646C" w:rsidRPr="008741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178" w:rsidRDefault="00874178" w:rsidP="00874178">
      <w:pPr>
        <w:spacing w:after="0" w:line="240" w:lineRule="auto"/>
      </w:pPr>
      <w:r>
        <w:separator/>
      </w:r>
    </w:p>
  </w:endnote>
  <w:endnote w:type="continuationSeparator" w:id="0">
    <w:p w:rsidR="00874178" w:rsidRDefault="00874178" w:rsidP="0087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178" w:rsidRDefault="00874178">
    <w:pPr>
      <w:pStyle w:val="Pieddepage"/>
    </w:pPr>
    <w:r>
      <w:t>Note d’information TYPE élaborée en octobre 2021 par le DPO de l’Université Paris Nanterre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178" w:rsidRDefault="00874178" w:rsidP="00874178">
      <w:pPr>
        <w:spacing w:after="0" w:line="240" w:lineRule="auto"/>
      </w:pPr>
      <w:r>
        <w:separator/>
      </w:r>
    </w:p>
  </w:footnote>
  <w:footnote w:type="continuationSeparator" w:id="0">
    <w:p w:rsidR="00874178" w:rsidRDefault="00874178" w:rsidP="00874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82A76"/>
    <w:multiLevelType w:val="hybridMultilevel"/>
    <w:tmpl w:val="A7FCFAE2"/>
    <w:lvl w:ilvl="0" w:tplc="B1BE6F0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321CC"/>
    <w:multiLevelType w:val="hybridMultilevel"/>
    <w:tmpl w:val="8C62F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6C"/>
    <w:rsid w:val="000435EB"/>
    <w:rsid w:val="00146873"/>
    <w:rsid w:val="002C2807"/>
    <w:rsid w:val="002E4072"/>
    <w:rsid w:val="0047646C"/>
    <w:rsid w:val="00502939"/>
    <w:rsid w:val="00557585"/>
    <w:rsid w:val="005A5DB0"/>
    <w:rsid w:val="00823744"/>
    <w:rsid w:val="00874178"/>
    <w:rsid w:val="008D13BB"/>
    <w:rsid w:val="008F0056"/>
    <w:rsid w:val="00925101"/>
    <w:rsid w:val="00927899"/>
    <w:rsid w:val="00AB4257"/>
    <w:rsid w:val="00C504B9"/>
    <w:rsid w:val="00C60BE3"/>
    <w:rsid w:val="00E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1436"/>
  <w15:chartTrackingRefBased/>
  <w15:docId w15:val="{B738647B-09B3-476F-B81B-A79EB7A9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724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5758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178"/>
  </w:style>
  <w:style w:type="paragraph" w:styleId="Pieddepage">
    <w:name w:val="footer"/>
    <w:basedOn w:val="Normal"/>
    <w:link w:val="PieddepageCar"/>
    <w:uiPriority w:val="99"/>
    <w:unhideWhenUsed/>
    <w:rsid w:val="0087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iste.parisnanterre.fr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738D8483DA246808A07D9AC1EBEDA" ma:contentTypeVersion="12" ma:contentTypeDescription="Crée un document." ma:contentTypeScope="" ma:versionID="be950a146f2874ddc5cf3fa046ce0f29">
  <xsd:schema xmlns:xsd="http://www.w3.org/2001/XMLSchema" xmlns:xs="http://www.w3.org/2001/XMLSchema" xmlns:p="http://schemas.microsoft.com/office/2006/metadata/properties" xmlns:ns2="21964a01-e50c-466d-a0e7-b2874e224292" xmlns:ns3="903af61b-8cb1-4465-8e1c-e529b255758a" targetNamespace="http://schemas.microsoft.com/office/2006/metadata/properties" ma:root="true" ma:fieldsID="7c5d495fc485b09c077d597a84c38e0c" ns2:_="" ns3:_="">
    <xsd:import namespace="21964a01-e50c-466d-a0e7-b2874e224292"/>
    <xsd:import namespace="903af61b-8cb1-4465-8e1c-e529b2557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64a01-e50c-466d-a0e7-b2874e224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322f6c9b-7734-4d5a-9f4c-57af20ceda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af61b-8cb1-4465-8e1c-e529b255758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bdaeb2-8f48-4165-980b-3dc1bdf674cf}" ma:internalName="TaxCatchAll" ma:showField="CatchAllData" ma:web="903af61b-8cb1-4465-8e1c-e529b2557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64a01-e50c-466d-a0e7-b2874e224292">
      <Terms xmlns="http://schemas.microsoft.com/office/infopath/2007/PartnerControls"/>
    </lcf76f155ced4ddcb4097134ff3c332f>
    <TaxCatchAll xmlns="903af61b-8cb1-4465-8e1c-e529b255758a" xsi:nil="true"/>
  </documentManagement>
</p:properties>
</file>

<file path=customXml/itemProps1.xml><?xml version="1.0" encoding="utf-8"?>
<ds:datastoreItem xmlns:ds="http://schemas.openxmlformats.org/officeDocument/2006/customXml" ds:itemID="{1C03519A-A0E3-4208-AC16-7FD85A6B1FA6}"/>
</file>

<file path=customXml/itemProps2.xml><?xml version="1.0" encoding="utf-8"?>
<ds:datastoreItem xmlns:ds="http://schemas.openxmlformats.org/officeDocument/2006/customXml" ds:itemID="{73FEDBF5-F0BF-41B3-8C32-A5E5A75430CA}"/>
</file>

<file path=customXml/itemProps3.xml><?xml version="1.0" encoding="utf-8"?>
<ds:datastoreItem xmlns:ds="http://schemas.openxmlformats.org/officeDocument/2006/customXml" ds:itemID="{17C9A49D-9E9B-4083-8B30-9974AF8874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 Lecoq</dc:creator>
  <cp:keywords/>
  <dc:description/>
  <cp:lastModifiedBy>Almaz Lecoq</cp:lastModifiedBy>
  <cp:revision>10</cp:revision>
  <dcterms:created xsi:type="dcterms:W3CDTF">2021-10-01T14:10:00Z</dcterms:created>
  <dcterms:modified xsi:type="dcterms:W3CDTF">2022-05-31T09:45:00Z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0x0101002B4738D8483DA246808A07D9AC1EBEDA</vt:lpwstr>
  </property>
</Properties>
</file>